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37E8B" w14:textId="77777777" w:rsidR="00D87230" w:rsidRPr="00D87230" w:rsidRDefault="00D87230" w:rsidP="002A38D2">
      <w:pPr>
        <w:pStyle w:val="Textoprformatado"/>
        <w:jc w:val="center"/>
        <w:rPr>
          <w:rFonts w:ascii="Times New Roman" w:hAnsi="Times New Roman" w:cs="Times New Roman"/>
          <w:sz w:val="24"/>
          <w:szCs w:val="24"/>
        </w:rPr>
      </w:pPr>
    </w:p>
    <w:p w14:paraId="521A971A" w14:textId="3D45850A" w:rsidR="00B5065A" w:rsidRDefault="00B5065A" w:rsidP="0063637A">
      <w:pPr>
        <w:pStyle w:val="TtuloCaptulo"/>
        <w:spacing w:before="0"/>
      </w:pPr>
      <w:r>
        <w:t>DECLARAÇÃO DE ACEITE DO PROFESSOR ORIENTADOR</w:t>
      </w:r>
    </w:p>
    <w:p w14:paraId="2F0D9C50" w14:textId="0C2ACF80" w:rsidR="00231DC8" w:rsidRPr="00231DC8" w:rsidRDefault="00231DC8" w:rsidP="00231DC8">
      <w:pPr>
        <w:jc w:val="center"/>
        <w:rPr>
          <w:rFonts w:ascii="Arial" w:hAnsi="Arial" w:cs="Arial"/>
        </w:rPr>
      </w:pPr>
      <w:r w:rsidRPr="00231DC8">
        <w:rPr>
          <w:rFonts w:ascii="Arial" w:hAnsi="Arial" w:cs="Arial"/>
        </w:rPr>
        <w:t>Estágio Supervisionado</w:t>
      </w:r>
    </w:p>
    <w:p w14:paraId="4ABF0AF1" w14:textId="77777777" w:rsidR="00231DC8" w:rsidRDefault="00231DC8" w:rsidP="00B5065A">
      <w:pPr>
        <w:jc w:val="center"/>
        <w:rPr>
          <w:rFonts w:ascii="Arial" w:hAnsi="Arial" w:cs="Arial"/>
        </w:rPr>
      </w:pPr>
    </w:p>
    <w:p w14:paraId="6F161535" w14:textId="77777777" w:rsidR="00B5065A" w:rsidRDefault="00B5065A" w:rsidP="00B5065A">
      <w:pPr>
        <w:rPr>
          <w:rFonts w:ascii="Arial" w:hAnsi="Arial" w:cs="Arial"/>
        </w:rPr>
      </w:pPr>
    </w:p>
    <w:p w14:paraId="3D3897D0" w14:textId="108DD177" w:rsidR="00B5065A" w:rsidRDefault="00B5065A" w:rsidP="0063637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</w:t>
      </w:r>
      <w:r w:rsidR="00723735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23735">
        <w:rPr>
          <w:rFonts w:ascii="Arial" w:hAnsi="Arial" w:cs="Arial"/>
        </w:rPr>
        <w:instrText xml:space="preserve"> FORMTEXT </w:instrText>
      </w:r>
      <w:r w:rsidR="00723735">
        <w:rPr>
          <w:rFonts w:ascii="Arial" w:hAnsi="Arial" w:cs="Arial"/>
        </w:rPr>
      </w:r>
      <w:r w:rsidR="00723735">
        <w:rPr>
          <w:rFonts w:ascii="Arial" w:hAnsi="Arial" w:cs="Arial"/>
        </w:rPr>
        <w:fldChar w:fldCharType="separate"/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 xml:space="preserve">, declaro que aceito orientar o(a) aluno(a) </w:t>
      </w:r>
      <w:r w:rsidR="00723735"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23735">
        <w:rPr>
          <w:rFonts w:ascii="Arial" w:hAnsi="Arial" w:cs="Arial"/>
        </w:rPr>
        <w:instrText xml:space="preserve"> FORMTEXT </w:instrText>
      </w:r>
      <w:r w:rsidR="00723735">
        <w:rPr>
          <w:rFonts w:ascii="Arial" w:hAnsi="Arial" w:cs="Arial"/>
        </w:rPr>
      </w:r>
      <w:r w:rsidR="00723735">
        <w:rPr>
          <w:rFonts w:ascii="Arial" w:hAnsi="Arial" w:cs="Arial"/>
        </w:rPr>
        <w:fldChar w:fldCharType="separate"/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  <w:noProof/>
        </w:rPr>
        <w:t> </w:t>
      </w:r>
      <w:r w:rsidR="00723735"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 xml:space="preserve">, </w:t>
      </w:r>
      <w:r w:rsidR="00A148CC">
        <w:rPr>
          <w:rFonts w:ascii="Arial" w:hAnsi="Arial" w:cs="Arial"/>
        </w:rPr>
        <w:t xml:space="preserve">matrícula nº </w:t>
      </w:r>
      <w:r w:rsidR="00A148CC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A148CC">
        <w:rPr>
          <w:rFonts w:ascii="Arial" w:hAnsi="Arial" w:cs="Arial"/>
        </w:rPr>
        <w:instrText xml:space="preserve"> FORMTEXT </w:instrText>
      </w:r>
      <w:r w:rsidR="00A148CC">
        <w:rPr>
          <w:rFonts w:ascii="Arial" w:hAnsi="Arial" w:cs="Arial"/>
        </w:rPr>
      </w:r>
      <w:r w:rsidR="00A148CC">
        <w:rPr>
          <w:rFonts w:ascii="Arial" w:hAnsi="Arial" w:cs="Arial"/>
        </w:rPr>
        <w:fldChar w:fldCharType="separate"/>
      </w:r>
      <w:r w:rsidR="00A148CC">
        <w:rPr>
          <w:rFonts w:ascii="Arial" w:hAnsi="Arial" w:cs="Arial"/>
          <w:noProof/>
        </w:rPr>
        <w:t> </w:t>
      </w:r>
      <w:r w:rsidR="00A148CC">
        <w:rPr>
          <w:rFonts w:ascii="Arial" w:hAnsi="Arial" w:cs="Arial"/>
          <w:noProof/>
        </w:rPr>
        <w:t> </w:t>
      </w:r>
      <w:r w:rsidR="00A148CC">
        <w:rPr>
          <w:rFonts w:ascii="Arial" w:hAnsi="Arial" w:cs="Arial"/>
          <w:noProof/>
        </w:rPr>
        <w:t> </w:t>
      </w:r>
      <w:r w:rsidR="00A148CC">
        <w:rPr>
          <w:rFonts w:ascii="Arial" w:hAnsi="Arial" w:cs="Arial"/>
          <w:noProof/>
        </w:rPr>
        <w:t> </w:t>
      </w:r>
      <w:r w:rsidR="00A148CC">
        <w:rPr>
          <w:rFonts w:ascii="Arial" w:hAnsi="Arial" w:cs="Arial"/>
          <w:noProof/>
        </w:rPr>
        <w:t> </w:t>
      </w:r>
      <w:r w:rsidR="00A148CC">
        <w:rPr>
          <w:rFonts w:ascii="Arial" w:hAnsi="Arial" w:cs="Arial"/>
        </w:rPr>
        <w:fldChar w:fldCharType="end"/>
      </w:r>
      <w:bookmarkEnd w:id="2"/>
      <w:r w:rsidR="00A148C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para desenvolvimento do Estágio Supervisionado.</w:t>
      </w:r>
    </w:p>
    <w:p w14:paraId="3F24EB0B" w14:textId="18AB58EB" w:rsidR="00B5065A" w:rsidRDefault="00B5065A" w:rsidP="0063637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Declaro, ainda, que estou ciente de todo o conteúdo do Regulamento de Estágio Supervisionado do Curso de Engenharia de Produção, estando em tudo de acordo, aceitando todos os seus termos e condições, o fazendo cumprir integralmente, como nele se contém.</w:t>
      </w:r>
    </w:p>
    <w:p w14:paraId="73D4787D" w14:textId="18F777EF" w:rsidR="0063637A" w:rsidRPr="0063637A" w:rsidRDefault="0063637A" w:rsidP="0063637A">
      <w:p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 xml:space="preserve">São atribuições do Professor Orientador, conforme Regulamento para </w:t>
      </w:r>
      <w:r>
        <w:rPr>
          <w:rFonts w:ascii="Arial" w:hAnsi="Arial" w:cs="Arial"/>
        </w:rPr>
        <w:t>E</w:t>
      </w:r>
      <w:r w:rsidRPr="0063637A">
        <w:rPr>
          <w:rFonts w:ascii="Arial" w:hAnsi="Arial" w:cs="Arial"/>
        </w:rPr>
        <w:t xml:space="preserve">stágios de </w:t>
      </w:r>
      <w:r>
        <w:rPr>
          <w:rFonts w:ascii="Arial" w:hAnsi="Arial" w:cs="Arial"/>
        </w:rPr>
        <w:t>D</w:t>
      </w:r>
      <w:r w:rsidRPr="0063637A">
        <w:rPr>
          <w:rFonts w:ascii="Arial" w:hAnsi="Arial" w:cs="Arial"/>
        </w:rPr>
        <w:t xml:space="preserve">iscentes dos Cursos de </w:t>
      </w:r>
      <w:r>
        <w:rPr>
          <w:rFonts w:ascii="Arial" w:hAnsi="Arial" w:cs="Arial"/>
        </w:rPr>
        <w:t>B</w:t>
      </w:r>
      <w:r w:rsidRPr="0063637A">
        <w:rPr>
          <w:rFonts w:ascii="Arial" w:hAnsi="Arial" w:cs="Arial"/>
        </w:rPr>
        <w:t xml:space="preserve">acharelados da </w:t>
      </w:r>
      <w:r>
        <w:rPr>
          <w:rFonts w:ascii="Arial" w:hAnsi="Arial" w:cs="Arial"/>
        </w:rPr>
        <w:t>U</w:t>
      </w:r>
      <w:r w:rsidRPr="0063637A">
        <w:rPr>
          <w:rFonts w:ascii="Arial" w:hAnsi="Arial" w:cs="Arial"/>
        </w:rPr>
        <w:t>niversidade Federal de Itajubá da Norma de Graduação da Universidade Federal de Itajubá, aprovada em 12/12/2018 e Regulamento de Estágio do curso de Engenharia de Produção:</w:t>
      </w:r>
    </w:p>
    <w:p w14:paraId="391F466D" w14:textId="4CBF8582" w:rsidR="0063637A" w:rsidRPr="0063637A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Verificar se as atividades propostas pela empresa no Plano de Estágio são compatíveis com a formação profissional do discente;</w:t>
      </w:r>
    </w:p>
    <w:p w14:paraId="7FDD968A" w14:textId="19502780" w:rsidR="0063637A" w:rsidRPr="0063637A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Orientar, quando solicitado, as atividades atribuídas ao estagiário, fornecendo subsídios a assistência técnica-científica necessária; principalmente se as atividades efetivamente realizadas foram condizentes com o plano de estágio, e se ele está enquadrado dentro das diretrizes estabelecidas para a sua apresentação;</w:t>
      </w:r>
    </w:p>
    <w:p w14:paraId="72E52F41" w14:textId="33080E07" w:rsidR="0063637A" w:rsidRPr="0063637A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Avaliar e corrigir o conteúdo do relatório de estágio, verificando principalmente se as atividades efetivamente realizadas foram condizentes com o plano de estágio, e se ele está enquadrado dentro das diretrizes estabelecidas para a sua apresentação;</w:t>
      </w:r>
    </w:p>
    <w:p w14:paraId="5D52CC05" w14:textId="570EE2AE" w:rsidR="0063637A" w:rsidRPr="0063637A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Orientar o discente na elaboração do plano de estágio e do relatório de estágio;</w:t>
      </w:r>
    </w:p>
    <w:p w14:paraId="4C69BBF3" w14:textId="711B19A1" w:rsidR="0063637A" w:rsidRPr="0063637A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Acompanhar o desenvolvimento do estágio;</w:t>
      </w:r>
    </w:p>
    <w:p w14:paraId="0F5C34D8" w14:textId="37B32F53" w:rsidR="0063637A" w:rsidRPr="0063637A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Comunicar ao Coordenador de Estágio qualquer atitude do estagiário que esteja em desacordo com os procedimentos descritos neste regulamento;</w:t>
      </w:r>
    </w:p>
    <w:p w14:paraId="30F962EB" w14:textId="702B441D" w:rsidR="00A148CC" w:rsidRDefault="0063637A" w:rsidP="0063637A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63637A">
        <w:rPr>
          <w:rFonts w:ascii="Arial" w:hAnsi="Arial" w:cs="Arial"/>
        </w:rPr>
        <w:t>Aprovar ou reprovar o plano de estágio e o relatório de atividades de estágio.</w:t>
      </w:r>
    </w:p>
    <w:p w14:paraId="0659CEBB" w14:textId="77777777" w:rsidR="00B5065A" w:rsidRDefault="00B5065A" w:rsidP="00B5065A">
      <w:pPr>
        <w:rPr>
          <w:rFonts w:ascii="Arial" w:hAnsi="Arial" w:cs="Arial"/>
        </w:rPr>
      </w:pPr>
    </w:p>
    <w:p w14:paraId="19506A30" w14:textId="1DB585EF" w:rsidR="00B5065A" w:rsidRDefault="00B5065A" w:rsidP="0063637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Itabira, MG,</w:t>
      </w:r>
      <w:r w:rsidR="006653B0">
        <w:rPr>
          <w:rFonts w:ascii="Arial" w:hAnsi="Arial" w:cs="Arial"/>
        </w:rPr>
        <w:fldChar w:fldCharType="begin"/>
      </w:r>
      <w:r w:rsidR="006653B0">
        <w:rPr>
          <w:rFonts w:ascii="Arial" w:hAnsi="Arial" w:cs="Arial"/>
        </w:rPr>
        <w:instrText xml:space="preserve"> TIME \@ "d' de 'MMMM' de 'yyyy" </w:instrText>
      </w:r>
      <w:r w:rsidR="006653B0">
        <w:rPr>
          <w:rFonts w:ascii="Arial" w:hAnsi="Arial" w:cs="Arial"/>
        </w:rPr>
        <w:fldChar w:fldCharType="separate"/>
      </w:r>
      <w:r w:rsidR="00ED5822">
        <w:rPr>
          <w:rFonts w:ascii="Arial" w:hAnsi="Arial" w:cs="Arial"/>
          <w:noProof/>
        </w:rPr>
        <w:t>18 de fevereiro de 2025</w:t>
      </w:r>
      <w:r w:rsidR="006653B0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14:paraId="3D067526" w14:textId="77777777" w:rsidR="00B5065A" w:rsidRDefault="00B5065A" w:rsidP="00B5065A">
      <w:pPr>
        <w:jc w:val="center"/>
        <w:rPr>
          <w:rFonts w:ascii="Arial" w:hAnsi="Arial" w:cs="Arial"/>
        </w:rPr>
      </w:pPr>
    </w:p>
    <w:p w14:paraId="2CAEB3D4" w14:textId="77777777" w:rsidR="00B5065A" w:rsidRDefault="00B5065A" w:rsidP="00B5065A">
      <w:pPr>
        <w:jc w:val="center"/>
        <w:rPr>
          <w:rFonts w:ascii="Arial" w:hAnsi="Arial" w:cs="Arial"/>
        </w:rPr>
      </w:pPr>
    </w:p>
    <w:p w14:paraId="453594B2" w14:textId="77777777" w:rsidR="00B5065A" w:rsidRDefault="00B5065A" w:rsidP="00B5065A">
      <w:pPr>
        <w:jc w:val="center"/>
        <w:rPr>
          <w:rFonts w:ascii="Arial" w:hAnsi="Arial" w:cs="Arial"/>
        </w:rPr>
      </w:pPr>
    </w:p>
    <w:p w14:paraId="28CEBBDD" w14:textId="3FD2EF6C" w:rsidR="00D87230" w:rsidRPr="002E2D2F" w:rsidRDefault="0063637A" w:rsidP="0063637A">
      <w:pPr>
        <w:pStyle w:val="TtuloCaptulo"/>
        <w:jc w:val="right"/>
        <w:rPr>
          <w:rFonts w:cs="Arial"/>
          <w:szCs w:val="24"/>
        </w:rPr>
      </w:pPr>
      <w:r>
        <w:rPr>
          <w:rFonts w:eastAsia="Lucida Sans Unicode" w:cs="Arial"/>
          <w:b w:val="0"/>
          <w:i w:val="0"/>
          <w:snapToGrid/>
          <w:kern w:val="1"/>
          <w:szCs w:val="24"/>
          <w:lang w:val="pt-BR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rPr>
          <w:rFonts w:eastAsia="Lucida Sans Unicode" w:cs="Arial"/>
          <w:b w:val="0"/>
          <w:i w:val="0"/>
          <w:snapToGrid/>
          <w:kern w:val="1"/>
          <w:szCs w:val="24"/>
          <w:lang w:val="pt-BR"/>
        </w:rPr>
        <w:instrText xml:space="preserve"> FORMTEXT </w:instrText>
      </w:r>
      <w:r>
        <w:rPr>
          <w:rFonts w:eastAsia="Lucida Sans Unicode" w:cs="Arial"/>
          <w:b w:val="0"/>
          <w:i w:val="0"/>
          <w:snapToGrid/>
          <w:kern w:val="1"/>
          <w:szCs w:val="24"/>
          <w:lang w:val="pt-BR"/>
        </w:rPr>
      </w:r>
      <w:r>
        <w:rPr>
          <w:rFonts w:eastAsia="Lucida Sans Unicode" w:cs="Arial"/>
          <w:b w:val="0"/>
          <w:i w:val="0"/>
          <w:snapToGrid/>
          <w:kern w:val="1"/>
          <w:szCs w:val="24"/>
          <w:lang w:val="pt-BR"/>
        </w:rPr>
        <w:fldChar w:fldCharType="separate"/>
      </w:r>
      <w:r>
        <w:rPr>
          <w:rFonts w:eastAsia="Lucida Sans Unicode" w:cs="Arial"/>
          <w:b w:val="0"/>
          <w:i w:val="0"/>
          <w:noProof/>
          <w:snapToGrid/>
          <w:kern w:val="1"/>
          <w:szCs w:val="24"/>
          <w:lang w:val="pt-BR"/>
        </w:rPr>
        <w:t> </w:t>
      </w:r>
      <w:r>
        <w:rPr>
          <w:rFonts w:eastAsia="Lucida Sans Unicode" w:cs="Arial"/>
          <w:b w:val="0"/>
          <w:i w:val="0"/>
          <w:noProof/>
          <w:snapToGrid/>
          <w:kern w:val="1"/>
          <w:szCs w:val="24"/>
          <w:lang w:val="pt-BR"/>
        </w:rPr>
        <w:t> </w:t>
      </w:r>
      <w:r>
        <w:rPr>
          <w:rFonts w:eastAsia="Lucida Sans Unicode" w:cs="Arial"/>
          <w:b w:val="0"/>
          <w:i w:val="0"/>
          <w:noProof/>
          <w:snapToGrid/>
          <w:kern w:val="1"/>
          <w:szCs w:val="24"/>
          <w:lang w:val="pt-BR"/>
        </w:rPr>
        <w:t>Nome do Professor Orientador</w:t>
      </w:r>
      <w:r>
        <w:rPr>
          <w:rFonts w:eastAsia="Lucida Sans Unicode" w:cs="Arial"/>
          <w:b w:val="0"/>
          <w:i w:val="0"/>
          <w:noProof/>
          <w:snapToGrid/>
          <w:kern w:val="1"/>
          <w:szCs w:val="24"/>
          <w:lang w:val="pt-BR"/>
        </w:rPr>
        <w:t> </w:t>
      </w:r>
      <w:r>
        <w:rPr>
          <w:rFonts w:eastAsia="Lucida Sans Unicode" w:cs="Arial"/>
          <w:b w:val="0"/>
          <w:i w:val="0"/>
          <w:noProof/>
          <w:snapToGrid/>
          <w:kern w:val="1"/>
          <w:szCs w:val="24"/>
          <w:lang w:val="pt-BR"/>
        </w:rPr>
        <w:t> </w:t>
      </w:r>
      <w:r>
        <w:rPr>
          <w:rFonts w:eastAsia="Lucida Sans Unicode" w:cs="Arial"/>
          <w:b w:val="0"/>
          <w:i w:val="0"/>
          <w:noProof/>
          <w:snapToGrid/>
          <w:kern w:val="1"/>
          <w:szCs w:val="24"/>
          <w:lang w:val="pt-BR"/>
        </w:rPr>
        <w:t> </w:t>
      </w:r>
      <w:r>
        <w:rPr>
          <w:rFonts w:eastAsia="Lucida Sans Unicode" w:cs="Arial"/>
          <w:b w:val="0"/>
          <w:i w:val="0"/>
          <w:snapToGrid/>
          <w:kern w:val="1"/>
          <w:szCs w:val="24"/>
          <w:lang w:val="pt-BR"/>
        </w:rPr>
        <w:fldChar w:fldCharType="end"/>
      </w:r>
      <w:bookmarkEnd w:id="3"/>
    </w:p>
    <w:sectPr w:rsidR="00D87230" w:rsidRPr="002E2D2F" w:rsidSect="00A148CC">
      <w:headerReference w:type="default" r:id="rId7"/>
      <w:footerReference w:type="default" r:id="rId8"/>
      <w:pgSz w:w="11905" w:h="16837"/>
      <w:pgMar w:top="851" w:right="1134" w:bottom="993" w:left="1134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28DD9" w14:textId="77777777" w:rsidR="00DD4382" w:rsidRDefault="00DD4382" w:rsidP="00D87230">
      <w:r>
        <w:separator/>
      </w:r>
    </w:p>
  </w:endnote>
  <w:endnote w:type="continuationSeparator" w:id="0">
    <w:p w14:paraId="0B21C006" w14:textId="77777777" w:rsidR="00DD4382" w:rsidRDefault="00DD4382" w:rsidP="00D87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81D7E" w14:textId="77777777" w:rsidR="00ED5822" w:rsidRPr="00ED5822" w:rsidRDefault="00ED5822" w:rsidP="00ED5822">
    <w:pPr>
      <w:pStyle w:val="Rodap"/>
      <w:jc w:val="center"/>
      <w:rPr>
        <w:rFonts w:ascii="Arial" w:hAnsi="Arial" w:cs="Arial"/>
        <w:sz w:val="20"/>
        <w:szCs w:val="20"/>
      </w:rPr>
    </w:pPr>
    <w:bookmarkStart w:id="4" w:name="_Hlk180679943"/>
    <w:r w:rsidRPr="00ED5822">
      <w:rPr>
        <w:rFonts w:ascii="Arial" w:hAnsi="Arial" w:cs="Arial"/>
        <w:sz w:val="20"/>
        <w:szCs w:val="20"/>
      </w:rPr>
      <w:t>Engenharia de Produção – Campus Itabira</w:t>
    </w:r>
  </w:p>
  <w:p w14:paraId="6C4570DC" w14:textId="7DE9351A" w:rsidR="007B5247" w:rsidRPr="00ED5822" w:rsidRDefault="00ED5822" w:rsidP="00ED5822">
    <w:pPr>
      <w:pStyle w:val="Rodap"/>
      <w:jc w:val="center"/>
      <w:rPr>
        <w:rFonts w:ascii="Arial" w:hAnsi="Arial" w:cs="Arial"/>
        <w:sz w:val="20"/>
        <w:szCs w:val="20"/>
      </w:rPr>
    </w:pPr>
    <w:r w:rsidRPr="00ED5822">
      <w:rPr>
        <w:rFonts w:ascii="Arial" w:hAnsi="Arial" w:cs="Arial"/>
        <w:sz w:val="20"/>
        <w:szCs w:val="20"/>
      </w:rPr>
      <w:t xml:space="preserve">Rua Irmã Ivone </w:t>
    </w:r>
    <w:proofErr w:type="spellStart"/>
    <w:r w:rsidRPr="00ED5822">
      <w:rPr>
        <w:rFonts w:ascii="Arial" w:hAnsi="Arial" w:cs="Arial"/>
        <w:sz w:val="20"/>
        <w:szCs w:val="20"/>
      </w:rPr>
      <w:t>Drumond</w:t>
    </w:r>
    <w:proofErr w:type="spellEnd"/>
    <w:r w:rsidRPr="00ED5822">
      <w:rPr>
        <w:rFonts w:ascii="Arial" w:hAnsi="Arial" w:cs="Arial"/>
        <w:sz w:val="20"/>
        <w:szCs w:val="20"/>
      </w:rPr>
      <w:t xml:space="preserve">, 200 – CDI II – </w:t>
    </w:r>
    <w:proofErr w:type="spellStart"/>
    <w:r w:rsidRPr="00ED5822">
      <w:rPr>
        <w:rFonts w:ascii="Arial" w:hAnsi="Arial" w:cs="Arial"/>
        <w:sz w:val="20"/>
        <w:szCs w:val="20"/>
      </w:rPr>
      <w:t>Itbira</w:t>
    </w:r>
    <w:proofErr w:type="spellEnd"/>
    <w:r w:rsidRPr="00ED5822">
      <w:rPr>
        <w:rFonts w:ascii="Arial" w:hAnsi="Arial" w:cs="Arial"/>
        <w:sz w:val="20"/>
        <w:szCs w:val="20"/>
      </w:rPr>
      <w:t>, MG – CEP 35903-087</w:t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9D272" w14:textId="77777777" w:rsidR="00DD4382" w:rsidRDefault="00DD4382" w:rsidP="00D87230">
      <w:r>
        <w:separator/>
      </w:r>
    </w:p>
  </w:footnote>
  <w:footnote w:type="continuationSeparator" w:id="0">
    <w:p w14:paraId="68337B2C" w14:textId="77777777" w:rsidR="00DD4382" w:rsidRDefault="00DD4382" w:rsidP="00D87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D2D61" w14:textId="482EC5A4" w:rsidR="00231DC8" w:rsidRDefault="00ED5822" w:rsidP="00231DC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hanging="2"/>
      <w:jc w:val="center"/>
    </w:pPr>
    <w:r>
      <w:rPr>
        <w:noProof/>
      </w:rPr>
      <w:pict w14:anchorId="6E1F77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pt;height:52.5pt;visibility:visible;mso-wrap-style:square">
          <v:imagedata r:id="rId1" o:title=""/>
        </v:shape>
      </w:pict>
    </w:r>
  </w:p>
  <w:p w14:paraId="5FB2A752" w14:textId="77777777" w:rsidR="00231DC8" w:rsidRPr="00924C3C" w:rsidRDefault="00231DC8" w:rsidP="00231DC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hanging="2"/>
      <w:jc w:val="center"/>
      <w:rPr>
        <w:rFonts w:ascii="Arial" w:hAnsi="Arial" w:cs="Arial"/>
      </w:rPr>
    </w:pPr>
    <w:r w:rsidRPr="00924C3C">
      <w:rPr>
        <w:rFonts w:ascii="Arial" w:hAnsi="Arial" w:cs="Arial"/>
        <w:b/>
      </w:rPr>
      <w:t xml:space="preserve">Ministério da Educação </w:t>
    </w:r>
  </w:p>
  <w:p w14:paraId="63C9E0C2" w14:textId="77777777" w:rsidR="00231DC8" w:rsidRPr="00924C3C" w:rsidRDefault="00231DC8" w:rsidP="00231DC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hanging="2"/>
      <w:jc w:val="center"/>
      <w:rPr>
        <w:rFonts w:ascii="Arial" w:hAnsi="Arial" w:cs="Arial"/>
      </w:rPr>
    </w:pPr>
    <w:r w:rsidRPr="00924C3C">
      <w:rPr>
        <w:rFonts w:ascii="Arial" w:hAnsi="Arial" w:cs="Arial"/>
        <w:b/>
      </w:rPr>
      <w:t>UNIVERSIDADE FEDERAL DE ITAJUBÁ</w:t>
    </w:r>
  </w:p>
  <w:p w14:paraId="52C068DD" w14:textId="77777777" w:rsidR="00231DC8" w:rsidRPr="00924C3C" w:rsidRDefault="00231DC8" w:rsidP="00231DC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hanging="2"/>
      <w:jc w:val="center"/>
      <w:rPr>
        <w:rFonts w:ascii="Arial" w:hAnsi="Arial" w:cs="Arial"/>
      </w:rPr>
    </w:pPr>
    <w:r w:rsidRPr="00924C3C">
      <w:rPr>
        <w:rFonts w:ascii="Arial" w:hAnsi="Arial" w:cs="Arial"/>
      </w:rPr>
      <w:t>Criada pela Lei no 10.435, de 24 de abril de 2002.</w:t>
    </w:r>
  </w:p>
  <w:p w14:paraId="64670E86" w14:textId="2FDFFDDB" w:rsidR="00231DC8" w:rsidRPr="00ED5822" w:rsidRDefault="00ED5822" w:rsidP="00ED5822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>Coordenação de Estágio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35FF"/>
    <w:multiLevelType w:val="multilevel"/>
    <w:tmpl w:val="4A34F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89706C"/>
    <w:multiLevelType w:val="hybridMultilevel"/>
    <w:tmpl w:val="7DA81C84"/>
    <w:lvl w:ilvl="0" w:tplc="0C2A1D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678B6"/>
    <w:multiLevelType w:val="hybridMultilevel"/>
    <w:tmpl w:val="6A20D8C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47623DA9"/>
    <w:multiLevelType w:val="hybridMultilevel"/>
    <w:tmpl w:val="6066AA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641CDE"/>
    <w:multiLevelType w:val="multilevel"/>
    <w:tmpl w:val="474CAC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C86EB9"/>
    <w:multiLevelType w:val="multilevel"/>
    <w:tmpl w:val="15522FA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6346948">
    <w:abstractNumId w:val="4"/>
    <w:lvlOverride w:ilvl="0">
      <w:lvl w:ilvl="0">
        <w:numFmt w:val="decimal"/>
        <w:lvlText w:val="%1."/>
        <w:lvlJc w:val="left"/>
      </w:lvl>
    </w:lvlOverride>
  </w:num>
  <w:num w:numId="2" w16cid:durableId="73146997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3"/>
        </w:pPr>
        <w:rPr>
          <w:rFonts w:hint="default"/>
        </w:rPr>
      </w:lvl>
    </w:lvlOverride>
    <w:lvlOverride w:ilvl="1">
      <w:lvl w:ilvl="1">
        <w:start w:val="1"/>
        <w:numFmt w:val="upperRoman"/>
        <w:lvlText w:val="%2"/>
        <w:lvlJc w:val="right"/>
        <w:pPr>
          <w:tabs>
            <w:tab w:val="num" w:pos="363"/>
          </w:tabs>
          <w:ind w:left="363" w:hanging="363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6"/>
          </w:tabs>
          <w:ind w:left="6" w:hanging="363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-351"/>
          </w:tabs>
          <w:ind w:left="-351" w:hanging="363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-708"/>
          </w:tabs>
          <w:ind w:left="-708" w:hanging="363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-1065"/>
          </w:tabs>
          <w:ind w:left="-1065" w:hanging="363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-1422"/>
          </w:tabs>
          <w:ind w:left="-1422" w:hanging="363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-1779"/>
          </w:tabs>
          <w:ind w:left="-1779" w:hanging="363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-2136"/>
          </w:tabs>
          <w:ind w:left="-2136" w:hanging="363"/>
        </w:pPr>
        <w:rPr>
          <w:rFonts w:hint="default"/>
        </w:rPr>
      </w:lvl>
    </w:lvlOverride>
  </w:num>
  <w:num w:numId="3" w16cid:durableId="668404937">
    <w:abstractNumId w:val="5"/>
    <w:lvlOverride w:ilvl="0">
      <w:lvl w:ilvl="0">
        <w:numFmt w:val="decimal"/>
        <w:lvlText w:val="%1."/>
        <w:lvlJc w:val="left"/>
      </w:lvl>
    </w:lvlOverride>
  </w:num>
  <w:num w:numId="4" w16cid:durableId="887767018">
    <w:abstractNumId w:val="2"/>
  </w:num>
  <w:num w:numId="5" w16cid:durableId="1479879664">
    <w:abstractNumId w:val="3"/>
  </w:num>
  <w:num w:numId="6" w16cid:durableId="160576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ocumentProtection w:edit="forms" w:enforcement="1" w:cryptProviderType="rsaAES" w:cryptAlgorithmClass="hash" w:cryptAlgorithmType="typeAny" w:cryptAlgorithmSid="14" w:cryptSpinCount="100000" w:hash="74dAxr29KHeeg0vvZewtQsw/kdCKh9OfnsG9CGdtTUQnivQLWcxoP03xMWoNcqsO1sp5JHLmVCvjypGH5ZuZtQ==" w:salt="gduN5xHZ0zytoVLjOmnm1w==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F28"/>
    <w:rsid w:val="00040E74"/>
    <w:rsid w:val="00050794"/>
    <w:rsid w:val="00063178"/>
    <w:rsid w:val="00086063"/>
    <w:rsid w:val="0018453F"/>
    <w:rsid w:val="001C4633"/>
    <w:rsid w:val="001E2F44"/>
    <w:rsid w:val="00231DC8"/>
    <w:rsid w:val="002A28D4"/>
    <w:rsid w:val="002A38D2"/>
    <w:rsid w:val="002D2580"/>
    <w:rsid w:val="002E2D2F"/>
    <w:rsid w:val="002F1F4C"/>
    <w:rsid w:val="00307EAB"/>
    <w:rsid w:val="00321033"/>
    <w:rsid w:val="00343175"/>
    <w:rsid w:val="00376AA0"/>
    <w:rsid w:val="0039055C"/>
    <w:rsid w:val="003C28BB"/>
    <w:rsid w:val="003F627C"/>
    <w:rsid w:val="00414A7A"/>
    <w:rsid w:val="00421521"/>
    <w:rsid w:val="00433627"/>
    <w:rsid w:val="00585FCF"/>
    <w:rsid w:val="005C04D9"/>
    <w:rsid w:val="00631C63"/>
    <w:rsid w:val="0063637A"/>
    <w:rsid w:val="00644E39"/>
    <w:rsid w:val="00647A06"/>
    <w:rsid w:val="006653B0"/>
    <w:rsid w:val="00723735"/>
    <w:rsid w:val="007B5247"/>
    <w:rsid w:val="007C4E25"/>
    <w:rsid w:val="00822B30"/>
    <w:rsid w:val="00896560"/>
    <w:rsid w:val="008D6268"/>
    <w:rsid w:val="008E11F9"/>
    <w:rsid w:val="008F5EA9"/>
    <w:rsid w:val="00943D2E"/>
    <w:rsid w:val="009B5837"/>
    <w:rsid w:val="009D5CA4"/>
    <w:rsid w:val="009E3A6E"/>
    <w:rsid w:val="009F55C3"/>
    <w:rsid w:val="00A11368"/>
    <w:rsid w:val="00A148CC"/>
    <w:rsid w:val="00A65870"/>
    <w:rsid w:val="00B5065A"/>
    <w:rsid w:val="00BF7104"/>
    <w:rsid w:val="00C05154"/>
    <w:rsid w:val="00C62414"/>
    <w:rsid w:val="00C81407"/>
    <w:rsid w:val="00CB0229"/>
    <w:rsid w:val="00CD0F28"/>
    <w:rsid w:val="00D061FF"/>
    <w:rsid w:val="00D2446E"/>
    <w:rsid w:val="00D34076"/>
    <w:rsid w:val="00D84BBB"/>
    <w:rsid w:val="00D87230"/>
    <w:rsid w:val="00DD4382"/>
    <w:rsid w:val="00DE4662"/>
    <w:rsid w:val="00E47F04"/>
    <w:rsid w:val="00EA37F0"/>
    <w:rsid w:val="00EC02C6"/>
    <w:rsid w:val="00ED5822"/>
    <w:rsid w:val="00F3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  <w14:docId w14:val="05D04FAE"/>
  <w15:chartTrackingRefBased/>
  <w15:docId w15:val="{5673DF18-7B92-45CD-A918-F0F0BCDD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F28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079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rformatado">
    <w:name w:val="Texto préformatado"/>
    <w:basedOn w:val="Normal"/>
    <w:rsid w:val="00CD0F28"/>
    <w:rPr>
      <w:rFonts w:ascii="Courier New" w:eastAsia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CD0F2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PargrafodaLista">
    <w:name w:val="List Paragraph"/>
    <w:basedOn w:val="Normal"/>
    <w:uiPriority w:val="34"/>
    <w:qFormat/>
    <w:rsid w:val="002A38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87230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D87230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nhideWhenUsed/>
    <w:rsid w:val="00D87230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D87230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230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87230"/>
    <w:rPr>
      <w:rFonts w:ascii="Tahoma" w:eastAsia="Lucida Sans Unicode" w:hAnsi="Tahoma" w:cs="Tahoma"/>
      <w:kern w:val="1"/>
      <w:sz w:val="16"/>
      <w:szCs w:val="16"/>
    </w:rPr>
  </w:style>
  <w:style w:type="character" w:styleId="Nmerodepgina">
    <w:name w:val="page number"/>
    <w:semiHidden/>
    <w:rsid w:val="00DE4662"/>
  </w:style>
  <w:style w:type="paragraph" w:customStyle="1" w:styleId="TtuloCaptulo">
    <w:name w:val="Título Capítulo"/>
    <w:basedOn w:val="Ttulo1"/>
    <w:next w:val="Normal"/>
    <w:qFormat/>
    <w:rsid w:val="00050794"/>
    <w:pPr>
      <w:suppressAutoHyphens w:val="0"/>
      <w:spacing w:after="240"/>
      <w:jc w:val="center"/>
    </w:pPr>
    <w:rPr>
      <w:rFonts w:ascii="Arial" w:hAnsi="Arial"/>
      <w:bCs w:val="0"/>
      <w:i/>
      <w:snapToGrid w:val="0"/>
      <w:kern w:val="0"/>
      <w:sz w:val="24"/>
      <w:szCs w:val="20"/>
    </w:rPr>
  </w:style>
  <w:style w:type="character" w:customStyle="1" w:styleId="Ttulo1Char">
    <w:name w:val="Título 1 Char"/>
    <w:link w:val="Ttulo1"/>
    <w:uiPriority w:val="9"/>
    <w:rsid w:val="0005079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5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281</Words>
  <Characters>1671</Characters>
  <Application>Microsoft Office Word</Application>
  <DocSecurity>0</DocSecurity>
  <Lines>37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MIRANDA NEVES</dc:creator>
  <cp:keywords/>
  <cp:lastModifiedBy>Emerson Paiva</cp:lastModifiedBy>
  <cp:revision>7</cp:revision>
  <dcterms:created xsi:type="dcterms:W3CDTF">2024-10-24T19:03:00Z</dcterms:created>
  <dcterms:modified xsi:type="dcterms:W3CDTF">2025-02-18T16:36:00Z</dcterms:modified>
</cp:coreProperties>
</file>